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C47" w:rsidRPr="00A06DEB" w:rsidRDefault="004A1C47" w:rsidP="004A1C4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DEB">
        <w:rPr>
          <w:rFonts w:ascii="Times New Roman" w:hAnsi="Times New Roman" w:cs="Times New Roman"/>
          <w:sz w:val="24"/>
          <w:szCs w:val="24"/>
        </w:rPr>
        <w:t>Мониторинг</w:t>
      </w:r>
    </w:p>
    <w:p w:rsidR="004A1C47" w:rsidRPr="00A06DEB" w:rsidRDefault="004A1C47" w:rsidP="004A1C4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DEB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A06DEB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A06DEB">
        <w:rPr>
          <w:rFonts w:ascii="Times New Roman" w:hAnsi="Times New Roman" w:cs="Times New Roman"/>
          <w:sz w:val="24"/>
          <w:szCs w:val="24"/>
        </w:rPr>
        <w:t>,</w:t>
      </w:r>
    </w:p>
    <w:p w:rsidR="004A1C47" w:rsidRPr="00A06DEB" w:rsidRDefault="004A1C47" w:rsidP="004A1C4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06DEB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A06DEB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4A1C47" w:rsidRPr="00A06DEB" w:rsidRDefault="004A1C47" w:rsidP="004A1C4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DEB">
        <w:rPr>
          <w:rFonts w:ascii="Times New Roman" w:hAnsi="Times New Roman" w:cs="Times New Roman"/>
          <w:sz w:val="24"/>
          <w:szCs w:val="24"/>
        </w:rPr>
        <w:t>по состоянию на 05 ноября 2024 года</w:t>
      </w:r>
    </w:p>
    <w:p w:rsidR="004A1C47" w:rsidRPr="00A06DEB" w:rsidRDefault="004A1C47" w:rsidP="004A1C4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4A0"/>
      </w:tblPr>
      <w:tblGrid>
        <w:gridCol w:w="553"/>
        <w:gridCol w:w="7"/>
        <w:gridCol w:w="4793"/>
        <w:gridCol w:w="4218"/>
      </w:tblGrid>
      <w:tr w:rsidR="004A1C47" w:rsidRPr="00A06DEB" w:rsidTr="00130518">
        <w:tc>
          <w:tcPr>
            <w:tcW w:w="560" w:type="dxa"/>
            <w:gridSpan w:val="2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A06D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93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4A1C47" w:rsidRPr="00A06DEB" w:rsidTr="00130518">
        <w:tc>
          <w:tcPr>
            <w:tcW w:w="560" w:type="dxa"/>
            <w:gridSpan w:val="2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93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c>
          <w:tcPr>
            <w:tcW w:w="560" w:type="dxa"/>
            <w:gridSpan w:val="2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93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c>
          <w:tcPr>
            <w:tcW w:w="560" w:type="dxa"/>
            <w:gridSpan w:val="2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93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c>
          <w:tcPr>
            <w:tcW w:w="560" w:type="dxa"/>
            <w:gridSpan w:val="2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93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218" w:type="dxa"/>
          </w:tcPr>
          <w:p w:rsidR="004A1C47" w:rsidRPr="00A06DEB" w:rsidRDefault="00C76BF3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A1C47" w:rsidRPr="00A06DEB" w:rsidTr="00130518">
        <w:tc>
          <w:tcPr>
            <w:tcW w:w="560" w:type="dxa"/>
            <w:gridSpan w:val="2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793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c>
          <w:tcPr>
            <w:tcW w:w="560" w:type="dxa"/>
            <w:gridSpan w:val="2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793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793" w:type="dxa"/>
            <w:tcBorders>
              <w:left w:val="single" w:sz="4" w:space="0" w:color="auto"/>
              <w:right w:val="single" w:sz="4" w:space="0" w:color="auto"/>
            </w:tcBorders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218" w:type="dxa"/>
            <w:tcBorders>
              <w:left w:val="single" w:sz="4" w:space="0" w:color="auto"/>
            </w:tcBorders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6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- 1 октября, праздничный концерт посвященный «Дню пожилого человека»</w:t>
            </w:r>
          </w:p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" w:history="1"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-217648040_552</w:t>
              </w:r>
            </w:hyperlink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 206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A1C47" w:rsidRPr="00A06DEB" w:rsidRDefault="004A1C47" w:rsidP="00130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- 23октября, работники Киевского СДК  провели спортивную программу «Сильные и смелые», посвященную пропаганде ЗОЖ.</w:t>
            </w:r>
            <w:proofErr w:type="gramEnd"/>
          </w:p>
          <w:p w:rsidR="004A1C47" w:rsidRPr="00A06DEB" w:rsidRDefault="0019295E" w:rsidP="00130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A1C47"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-196032319_2064</w:t>
              </w:r>
            </w:hyperlink>
            <w:r w:rsidR="004A1C47"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A1C47" w:rsidRPr="00A06DEB" w:rsidRDefault="004A1C47" w:rsidP="00130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69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A1C47" w:rsidRPr="00A06DEB" w:rsidRDefault="004A1C47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 профилактике экстремизма (наименование, дата, место проведения, количество участников)</w:t>
            </w:r>
          </w:p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- 1 октября, в </w:t>
            </w: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СШ прошло торжественное мероприятие «Посвящение в казачата» учащихся 6-го класса </w:t>
            </w: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-196032319_2047</w:t>
              </w:r>
            </w:hyperlink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 49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- 22 октября, </w:t>
            </w: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с/п, отправило в зону СВО в три направления гостинцы для ребят</w:t>
            </w: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-196032319_2054</w:t>
              </w:r>
            </w:hyperlink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  96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-</w:t>
            </w: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22 октября, Киевские школьники написали письма в зону СВО</w:t>
            </w: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-196032319_2055</w:t>
              </w:r>
            </w:hyperlink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  68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-в октябре месяце, в х</w:t>
            </w: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аздольный, начали плести сети женщины из Подгорненского,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Раздольненского</w:t>
            </w:r>
            <w:proofErr w:type="spell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и Киевского с/п, за месяц сплели 6 сетей</w:t>
            </w:r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-196032319_2063</w:t>
              </w:r>
            </w:hyperlink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262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- 23октября</w:t>
            </w:r>
            <w:proofErr w:type="gram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елегация из Киевской СШ посетили районный семинар по гармонизации межнациональных отношений «Народов дружная семья»</w:t>
            </w:r>
            <w:r w:rsidRPr="00A06DEB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hyperlink r:id="rId10" w:history="1"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DE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-196032319_2068</w:t>
              </w:r>
            </w:hyperlink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53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bookmarkEnd w:id="0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31 октября, в преддверии Дня народного Единства состоялся </w:t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XIII</w:t>
            </w: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фестиваль национальных культур «Мы вместе!»</w:t>
            </w:r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 HYPERLINK "http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vk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com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wall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</w:rPr>
              <w:instrText xml:space="preserve">-196032319_2075 </w:instrText>
            </w:r>
          </w:p>
          <w:p w:rsidR="00C76BF3" w:rsidRPr="00A06DEB" w:rsidRDefault="00C76BF3" w:rsidP="00C76BF3">
            <w:pPr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instrText>14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" </w:instrText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http</w:t>
            </w:r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://</w:t>
            </w:r>
            <w:proofErr w:type="spellStart"/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.</w:t>
            </w:r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/</w:t>
            </w:r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wall</w:t>
            </w:r>
            <w:r w:rsidRPr="00A06DE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-196032319_2075 </w:t>
            </w:r>
          </w:p>
          <w:p w:rsidR="00C76BF3" w:rsidRPr="00A06DEB" w:rsidRDefault="00C76BF3" w:rsidP="00C76B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14</w:t>
            </w:r>
            <w:r w:rsidRPr="00A06D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A1C47" w:rsidRPr="00A06DEB" w:rsidRDefault="004A1C47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218" w:type="dxa"/>
          </w:tcPr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Постановление от 18.10.2018 №91 «Об утверждении муниципальной программы Киевского сельского поселения «Обеспечение общественного порядка и противодействие преступности на 2019-2030 годы».</w:t>
            </w:r>
          </w:p>
          <w:p w:rsidR="00C76BF3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</w:p>
          <w:p w:rsidR="004A1C47" w:rsidRPr="00A06DEB" w:rsidRDefault="00C76BF3" w:rsidP="00C76B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C47" w:rsidRPr="00A06DEB" w:rsidTr="001305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4A1C47" w:rsidRPr="00A06DEB" w:rsidRDefault="004A1C47" w:rsidP="001305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4800" w:type="dxa"/>
            <w:gridSpan w:val="2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218" w:type="dxa"/>
          </w:tcPr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Русские - 5чел.,</w:t>
            </w:r>
          </w:p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4A1C47" w:rsidRPr="00A06DEB" w:rsidRDefault="004A1C47" w:rsidP="001305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DEB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4A1C47" w:rsidRPr="00A06DEB" w:rsidRDefault="004A1C47" w:rsidP="004A1C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A1C47" w:rsidRPr="00A06DEB" w:rsidRDefault="004A1C47" w:rsidP="004A1C47">
      <w:pPr>
        <w:rPr>
          <w:rFonts w:ascii="Times New Roman" w:hAnsi="Times New Roman" w:cs="Times New Roman"/>
          <w:sz w:val="24"/>
          <w:szCs w:val="24"/>
        </w:rPr>
      </w:pPr>
    </w:p>
    <w:p w:rsidR="0019295E" w:rsidRPr="00A06DEB" w:rsidRDefault="0019295E">
      <w:pPr>
        <w:rPr>
          <w:rFonts w:ascii="Times New Roman" w:hAnsi="Times New Roman" w:cs="Times New Roman"/>
          <w:sz w:val="24"/>
          <w:szCs w:val="24"/>
        </w:rPr>
      </w:pPr>
    </w:p>
    <w:sectPr w:rsidR="0019295E" w:rsidRPr="00A06DEB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4A1C47"/>
    <w:rsid w:val="0019295E"/>
    <w:rsid w:val="004A1C47"/>
    <w:rsid w:val="00A06DEB"/>
    <w:rsid w:val="00C76B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9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A1C47"/>
    <w:pPr>
      <w:spacing w:after="0" w:line="240" w:lineRule="auto"/>
    </w:pPr>
  </w:style>
  <w:style w:type="table" w:styleId="a5">
    <w:name w:val="Table Grid"/>
    <w:basedOn w:val="a1"/>
    <w:uiPriority w:val="59"/>
    <w:rsid w:val="004A1C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4A1C47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4A1C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205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wall-196032319_205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k.com/wall-196032319_2047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vk.com/wall-196032319_2064" TargetMode="External"/><Relationship Id="rId10" Type="http://schemas.openxmlformats.org/officeDocument/2006/relationships/hyperlink" Target="http://vk.com/wall-196032319_2068" TargetMode="External"/><Relationship Id="rId4" Type="http://schemas.openxmlformats.org/officeDocument/2006/relationships/hyperlink" Target="http://vk.com/wall-217648040_552" TargetMode="External"/><Relationship Id="rId9" Type="http://schemas.openxmlformats.org/officeDocument/2006/relationships/hyperlink" Target="http://vk.com/wall-196032319_20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639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3</cp:revision>
  <dcterms:created xsi:type="dcterms:W3CDTF">2024-11-05T09:05:00Z</dcterms:created>
  <dcterms:modified xsi:type="dcterms:W3CDTF">2024-11-05T13:14:00Z</dcterms:modified>
</cp:coreProperties>
</file>